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21" w:rsidRPr="003F4521" w:rsidRDefault="003F4521" w:rsidP="003F4521">
      <w:pPr>
        <w:pStyle w:val="a3"/>
        <w:shd w:val="clear" w:color="auto" w:fill="FFFFFF"/>
        <w:spacing w:before="75" w:beforeAutospacing="0" w:after="75" w:afterAutospacing="0"/>
        <w:ind w:left="1020"/>
        <w:rPr>
          <w:b/>
          <w:color w:val="000000"/>
          <w:sz w:val="32"/>
          <w:szCs w:val="28"/>
          <w:u w:val="single"/>
        </w:rPr>
      </w:pPr>
      <w:bookmarkStart w:id="0" w:name="_GoBack"/>
      <w:bookmarkEnd w:id="0"/>
      <w:r w:rsidRPr="001100AA">
        <w:rPr>
          <w:b/>
          <w:color w:val="000000"/>
          <w:sz w:val="32"/>
          <w:szCs w:val="28"/>
          <w:u w:val="single"/>
        </w:rPr>
        <w:t>Прием в Кемеровское президентское кадетское училище</w:t>
      </w:r>
    </w:p>
    <w:p w:rsidR="0060323D" w:rsidRPr="0060323D" w:rsidRDefault="0060323D" w:rsidP="0060323D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60323D">
        <w:rPr>
          <w:sz w:val="28"/>
          <w:szCs w:val="28"/>
        </w:rPr>
        <w:t>В 2019 году открывается Кемеровское президентское кадетское училище.</w:t>
      </w:r>
    </w:p>
    <w:p w:rsidR="0060323D" w:rsidRPr="0060323D" w:rsidRDefault="0060323D" w:rsidP="0060323D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60323D">
        <w:rPr>
          <w:sz w:val="28"/>
          <w:szCs w:val="28"/>
        </w:rPr>
        <w:t>Учредителем президентских кадетских училищ, расположенных на территории Российской Федерации, является Министерство обороны Российской Федерации.</w:t>
      </w:r>
    </w:p>
    <w:p w:rsidR="0060323D" w:rsidRPr="0060323D" w:rsidRDefault="0060323D" w:rsidP="0060323D">
      <w:pPr>
        <w:pStyle w:val="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0323D">
        <w:rPr>
          <w:sz w:val="28"/>
          <w:szCs w:val="28"/>
        </w:rPr>
        <w:t>В</w:t>
      </w:r>
      <w:r>
        <w:rPr>
          <w:sz w:val="28"/>
          <w:szCs w:val="28"/>
        </w:rPr>
        <w:t>оспитанники</w:t>
      </w:r>
    </w:p>
    <w:p w:rsidR="0060323D" w:rsidRPr="0060323D" w:rsidRDefault="0060323D" w:rsidP="0060323D">
      <w:pPr>
        <w:pStyle w:val="a3"/>
        <w:shd w:val="clear" w:color="auto" w:fill="FFFFFF"/>
        <w:spacing w:before="75" w:beforeAutospacing="0" w:after="75" w:afterAutospacing="0"/>
        <w:ind w:firstLine="300"/>
        <w:jc w:val="both"/>
        <w:rPr>
          <w:sz w:val="28"/>
          <w:szCs w:val="28"/>
        </w:rPr>
      </w:pPr>
      <w:r w:rsidRPr="0060323D">
        <w:rPr>
          <w:sz w:val="28"/>
          <w:szCs w:val="28"/>
        </w:rPr>
        <w:t>В Кемеровское президентское кадетское училище будут принимать мальчиков (жителей Кемеровской области и других регионов России) с 5 класса, годных по состоянию здоровья, прошедших конкурсный отбор. Воспитанники будут находиться на полном государственном обеспечении.</w:t>
      </w:r>
    </w:p>
    <w:p w:rsidR="0060323D" w:rsidRPr="0060323D" w:rsidRDefault="0060323D" w:rsidP="006032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60323D">
        <w:rPr>
          <w:b/>
          <w:bCs/>
          <w:sz w:val="28"/>
          <w:szCs w:val="28"/>
        </w:rPr>
        <w:t>В 2019 году планируется набрать воспитанников в 5-е, 6-е и 7-е классы.</w:t>
      </w:r>
    </w:p>
    <w:p w:rsidR="0060323D" w:rsidRPr="0060323D" w:rsidRDefault="0060323D" w:rsidP="006032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60323D">
        <w:rPr>
          <w:sz w:val="28"/>
          <w:szCs w:val="28"/>
        </w:rPr>
        <w:t>С правилами поступления в Президентское кадетское училище можно ознакомиться на </w:t>
      </w:r>
      <w:hyperlink r:id="rId5" w:tgtFrame="_blank" w:history="1">
        <w:r w:rsidRPr="0060323D">
          <w:rPr>
            <w:rStyle w:val="a4"/>
            <w:color w:val="auto"/>
            <w:sz w:val="28"/>
            <w:szCs w:val="28"/>
          </w:rPr>
          <w:t>сайте Минобороны России</w:t>
        </w:r>
      </w:hyperlink>
      <w:r w:rsidRPr="0060323D">
        <w:rPr>
          <w:sz w:val="28"/>
          <w:szCs w:val="28"/>
        </w:rPr>
        <w:t>.</w:t>
      </w:r>
    </w:p>
    <w:p w:rsidR="0060323D" w:rsidRPr="002B61A9" w:rsidRDefault="0060323D" w:rsidP="006032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60323D">
        <w:rPr>
          <w:sz w:val="28"/>
          <w:szCs w:val="28"/>
        </w:rPr>
        <w:t xml:space="preserve">Заявления родителей кандидата на имя начальника училища и прилагаемые к нему документы с 15 апреля до </w:t>
      </w:r>
      <w:r w:rsidR="007B7A9A">
        <w:rPr>
          <w:sz w:val="28"/>
          <w:szCs w:val="28"/>
        </w:rPr>
        <w:t>3</w:t>
      </w:r>
      <w:r w:rsidRPr="0060323D">
        <w:rPr>
          <w:sz w:val="28"/>
          <w:szCs w:val="28"/>
        </w:rPr>
        <w:t xml:space="preserve">1 </w:t>
      </w:r>
      <w:r w:rsidR="007B7A9A">
        <w:rPr>
          <w:sz w:val="28"/>
          <w:szCs w:val="28"/>
        </w:rPr>
        <w:t>ма</w:t>
      </w:r>
      <w:r w:rsidRPr="0060323D">
        <w:rPr>
          <w:sz w:val="28"/>
          <w:szCs w:val="28"/>
        </w:rPr>
        <w:t>я 2019 года предоставляются в военный комиссариат Кемеровской области через операторов почтовой связи общего пользования по адресу: </w:t>
      </w:r>
      <w:r w:rsidRPr="0060323D">
        <w:rPr>
          <w:sz w:val="28"/>
          <w:szCs w:val="28"/>
          <w:u w:val="single"/>
        </w:rPr>
        <w:t>650024, г. Кемерово, ул. Базовая, 5 А</w:t>
      </w:r>
      <w:r w:rsidRPr="0060323D">
        <w:rPr>
          <w:sz w:val="28"/>
          <w:szCs w:val="28"/>
        </w:rPr>
        <w:t>, либо непосредственно на сборный пункт Кемеровской области по адресу: </w:t>
      </w:r>
      <w:r w:rsidRPr="0060323D">
        <w:rPr>
          <w:sz w:val="28"/>
          <w:szCs w:val="28"/>
          <w:u w:val="single"/>
        </w:rPr>
        <w:t>г. Кемерово, Сосновый бульвар, 3</w:t>
      </w:r>
      <w:r w:rsidRPr="0060323D">
        <w:rPr>
          <w:sz w:val="28"/>
          <w:szCs w:val="28"/>
        </w:rPr>
        <w:t>. </w:t>
      </w:r>
      <w:r w:rsidRPr="002B61A9">
        <w:rPr>
          <w:iCs/>
          <w:sz w:val="28"/>
          <w:szCs w:val="28"/>
        </w:rPr>
        <w:t>Прием документов осуществля</w:t>
      </w:r>
      <w:r w:rsidR="00ED4F37">
        <w:rPr>
          <w:iCs/>
          <w:sz w:val="28"/>
          <w:szCs w:val="28"/>
        </w:rPr>
        <w:t xml:space="preserve">ется в рабочие дни с </w:t>
      </w:r>
      <w:r w:rsidR="00BA5797">
        <w:rPr>
          <w:iCs/>
          <w:sz w:val="28"/>
          <w:szCs w:val="28"/>
        </w:rPr>
        <w:t>09.00 до 18</w:t>
      </w:r>
      <w:r w:rsidRPr="002B61A9">
        <w:rPr>
          <w:iCs/>
          <w:sz w:val="28"/>
          <w:szCs w:val="28"/>
        </w:rPr>
        <w:t>.00</w:t>
      </w:r>
      <w:r w:rsidR="00885512">
        <w:rPr>
          <w:iCs/>
          <w:sz w:val="28"/>
          <w:szCs w:val="28"/>
        </w:rPr>
        <w:t xml:space="preserve"> часов</w:t>
      </w:r>
      <w:r w:rsidR="00BA5797">
        <w:rPr>
          <w:iCs/>
          <w:sz w:val="28"/>
          <w:szCs w:val="28"/>
        </w:rPr>
        <w:t xml:space="preserve"> (обед: с 13.00 до 14.00 часов)</w:t>
      </w:r>
      <w:r w:rsidRPr="002B61A9">
        <w:rPr>
          <w:iCs/>
          <w:sz w:val="28"/>
          <w:szCs w:val="28"/>
        </w:rPr>
        <w:t xml:space="preserve"> начальником отделения подготовки граждан к военной службе </w:t>
      </w:r>
      <w:proofErr w:type="spellStart"/>
      <w:r w:rsidRPr="002B61A9">
        <w:rPr>
          <w:iCs/>
          <w:sz w:val="28"/>
          <w:szCs w:val="28"/>
        </w:rPr>
        <w:t>Милич</w:t>
      </w:r>
      <w:proofErr w:type="spellEnd"/>
      <w:r w:rsidRPr="002B61A9">
        <w:rPr>
          <w:iCs/>
          <w:sz w:val="28"/>
          <w:szCs w:val="28"/>
        </w:rPr>
        <w:t xml:space="preserve"> Светланой Николаевной, тел. 8-951-180-4923</w:t>
      </w:r>
      <w:r w:rsidRPr="002B61A9">
        <w:rPr>
          <w:sz w:val="28"/>
          <w:szCs w:val="28"/>
        </w:rPr>
        <w:t>.</w:t>
      </w:r>
    </w:p>
    <w:p w:rsidR="0060323D" w:rsidRDefault="0060323D" w:rsidP="002B61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B61A9">
        <w:rPr>
          <w:sz w:val="28"/>
          <w:szCs w:val="28"/>
        </w:rPr>
        <w:t>Кроме того, </w:t>
      </w:r>
      <w:r w:rsidRPr="002B61A9">
        <w:rPr>
          <w:iCs/>
          <w:sz w:val="28"/>
          <w:szCs w:val="28"/>
        </w:rPr>
        <w:t>информацию по формированию личных дел и об условиях поступления в училище можно получить в департаменте образования и науки Кемеровской области у консультанта управления общего образования Маркиной Натальи Аркадьевны, тел. 8(3842)36-38-52</w:t>
      </w:r>
      <w:r w:rsidRPr="002B61A9">
        <w:rPr>
          <w:sz w:val="28"/>
          <w:szCs w:val="28"/>
        </w:rPr>
        <w:t>.</w:t>
      </w:r>
    </w:p>
    <w:p w:rsidR="000A6E4B" w:rsidRPr="00A62CEF" w:rsidRDefault="000A6E4B" w:rsidP="002B61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A62CEF">
        <w:rPr>
          <w:b/>
          <w:sz w:val="28"/>
          <w:szCs w:val="28"/>
        </w:rPr>
        <w:t xml:space="preserve">Телефон горячей линии управления образования администрации города Кемерово по вопросам формирования личных дел кандидатов: </w:t>
      </w:r>
      <w:r w:rsidR="00A62CEF">
        <w:rPr>
          <w:b/>
          <w:sz w:val="28"/>
          <w:szCs w:val="28"/>
        </w:rPr>
        <w:t xml:space="preserve">тел. </w:t>
      </w:r>
      <w:r w:rsidRPr="00A62CEF">
        <w:rPr>
          <w:b/>
          <w:sz w:val="28"/>
          <w:szCs w:val="28"/>
        </w:rPr>
        <w:t>75-54-65, Семенова Александра Павловна</w:t>
      </w:r>
      <w:r w:rsidR="00B70F85">
        <w:rPr>
          <w:b/>
          <w:sz w:val="28"/>
          <w:szCs w:val="28"/>
        </w:rPr>
        <w:t>.</w:t>
      </w:r>
    </w:p>
    <w:p w:rsidR="0060323D" w:rsidRPr="0060323D" w:rsidRDefault="0060323D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60323D">
        <w:rPr>
          <w:sz w:val="28"/>
          <w:szCs w:val="28"/>
        </w:rPr>
        <w:t>Личные дела кандидатов оформляются в строгом соответствии с требованием п.16 приказа Министра обороны Российской Федерации от 21.07.2014 №515 с обязательным оформлением описи вложения. Копии документов заверяются печатью установленного образца общеобразовательной организации.</w:t>
      </w:r>
    </w:p>
    <w:p w:rsidR="0060323D" w:rsidRDefault="0060323D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60323D">
        <w:rPr>
          <w:sz w:val="28"/>
          <w:szCs w:val="28"/>
        </w:rPr>
        <w:t>Несовершеннолетние допускаются к поступлению и обучению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 он отнесен к I или II группам состояния здоровья.</w:t>
      </w:r>
    </w:p>
    <w:p w:rsidR="002B61A9" w:rsidRDefault="002B61A9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 перечнем</w:t>
      </w:r>
      <w:r w:rsidRPr="002B61A9">
        <w:rPr>
          <w:sz w:val="28"/>
          <w:szCs w:val="28"/>
        </w:rPr>
        <w:t xml:space="preserve"> документов для формирования личного дела </w:t>
      </w:r>
      <w:r>
        <w:rPr>
          <w:sz w:val="28"/>
          <w:szCs w:val="28"/>
        </w:rPr>
        <w:t xml:space="preserve">кандидата на </w:t>
      </w:r>
      <w:r w:rsidRPr="002B61A9">
        <w:rPr>
          <w:sz w:val="28"/>
          <w:szCs w:val="28"/>
        </w:rPr>
        <w:t>поступление в президентское кадетское училище</w:t>
      </w:r>
      <w:r>
        <w:rPr>
          <w:sz w:val="28"/>
          <w:szCs w:val="28"/>
        </w:rPr>
        <w:t xml:space="preserve"> можно ознакомиться по ссылке: </w:t>
      </w:r>
      <w:hyperlink r:id="rId6" w:history="1">
        <w:r w:rsidRPr="00B014A3">
          <w:rPr>
            <w:rStyle w:val="a4"/>
            <w:sz w:val="28"/>
            <w:szCs w:val="28"/>
          </w:rPr>
          <w:t>http://образование42.рф/static/cadet/documents.pdf</w:t>
        </w:r>
      </w:hyperlink>
      <w:r>
        <w:rPr>
          <w:sz w:val="28"/>
          <w:szCs w:val="28"/>
        </w:rPr>
        <w:t xml:space="preserve"> </w:t>
      </w:r>
    </w:p>
    <w:p w:rsidR="00823D89" w:rsidRPr="00823D89" w:rsidRDefault="002B61A9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823D89">
        <w:rPr>
          <w:b/>
          <w:sz w:val="28"/>
          <w:szCs w:val="28"/>
        </w:rPr>
        <w:lastRenderedPageBreak/>
        <w:t>Правила приема</w:t>
      </w:r>
    </w:p>
    <w:p w:rsidR="00823D89" w:rsidRDefault="00823D89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Прием в училище осуществляется на конкурсной основе из числа</w:t>
      </w:r>
      <w:r>
        <w:rPr>
          <w:sz w:val="28"/>
          <w:szCs w:val="28"/>
        </w:rPr>
        <w:t xml:space="preserve"> </w:t>
      </w:r>
      <w:r w:rsidRPr="00823D89">
        <w:rPr>
          <w:sz w:val="28"/>
          <w:szCs w:val="28"/>
        </w:rPr>
        <w:t>годных по состоянию здоровья несове</w:t>
      </w:r>
      <w:r>
        <w:rPr>
          <w:sz w:val="28"/>
          <w:szCs w:val="28"/>
        </w:rPr>
        <w:t xml:space="preserve">ршеннолетних граждан Российской </w:t>
      </w:r>
      <w:r w:rsidRPr="00823D89">
        <w:rPr>
          <w:sz w:val="28"/>
          <w:szCs w:val="28"/>
        </w:rPr>
        <w:t>Федерации, имеющих соответству</w:t>
      </w:r>
      <w:r>
        <w:rPr>
          <w:sz w:val="28"/>
          <w:szCs w:val="28"/>
        </w:rPr>
        <w:t xml:space="preserve">ющие классу поступления уровень </w:t>
      </w:r>
      <w:r w:rsidRPr="00823D89">
        <w:rPr>
          <w:sz w:val="28"/>
          <w:szCs w:val="28"/>
        </w:rPr>
        <w:t xml:space="preserve">образования и возраст и подавших </w:t>
      </w:r>
      <w:r>
        <w:rPr>
          <w:sz w:val="28"/>
          <w:szCs w:val="28"/>
        </w:rPr>
        <w:t>заявление о приеме на обучение.</w:t>
      </w:r>
    </w:p>
    <w:p w:rsidR="00823D89" w:rsidRDefault="00823D89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Прием в училище осуществляется по результат</w:t>
      </w:r>
      <w:r>
        <w:rPr>
          <w:sz w:val="28"/>
          <w:szCs w:val="28"/>
        </w:rPr>
        <w:t xml:space="preserve">ам вступительных </w:t>
      </w:r>
      <w:r w:rsidRPr="00823D89">
        <w:rPr>
          <w:sz w:val="28"/>
          <w:szCs w:val="28"/>
        </w:rPr>
        <w:t>испытаний по русскому языку, мат</w:t>
      </w:r>
      <w:r>
        <w:rPr>
          <w:sz w:val="28"/>
          <w:szCs w:val="28"/>
        </w:rPr>
        <w:t xml:space="preserve">ематике и иностранному языку (в </w:t>
      </w:r>
      <w:r w:rsidRPr="00823D89">
        <w:rPr>
          <w:sz w:val="28"/>
          <w:szCs w:val="28"/>
        </w:rPr>
        <w:t>профессиональную образовател</w:t>
      </w:r>
      <w:r>
        <w:rPr>
          <w:sz w:val="28"/>
          <w:szCs w:val="28"/>
        </w:rPr>
        <w:t xml:space="preserve">ьную организацию со специальным </w:t>
      </w:r>
      <w:r w:rsidRPr="00823D89">
        <w:rPr>
          <w:sz w:val="28"/>
          <w:szCs w:val="28"/>
        </w:rPr>
        <w:t>наименованием «военно-музыкальное</w:t>
      </w:r>
      <w:r>
        <w:rPr>
          <w:sz w:val="28"/>
          <w:szCs w:val="28"/>
        </w:rPr>
        <w:t xml:space="preserve"> училище» — по русскому языку и </w:t>
      </w:r>
      <w:r w:rsidRPr="00823D89">
        <w:rPr>
          <w:sz w:val="28"/>
          <w:szCs w:val="28"/>
        </w:rPr>
        <w:t>творческой направленности), определения психологич</w:t>
      </w:r>
      <w:r>
        <w:rPr>
          <w:sz w:val="28"/>
          <w:szCs w:val="28"/>
        </w:rPr>
        <w:t xml:space="preserve">еской готовности </w:t>
      </w:r>
      <w:r w:rsidRPr="00823D89">
        <w:rPr>
          <w:sz w:val="28"/>
          <w:szCs w:val="28"/>
        </w:rPr>
        <w:t>кандидатов к обучению в училище, уровня их физической подготовленности,</w:t>
      </w:r>
      <w:r>
        <w:rPr>
          <w:sz w:val="28"/>
          <w:szCs w:val="28"/>
        </w:rPr>
        <w:t xml:space="preserve"> </w:t>
      </w:r>
      <w:r w:rsidRPr="00823D89">
        <w:rPr>
          <w:sz w:val="28"/>
          <w:szCs w:val="28"/>
        </w:rPr>
        <w:t>а также оценки их общественных, творческих и спортивных достижений.</w:t>
      </w:r>
    </w:p>
    <w:p w:rsidR="007E6D1E" w:rsidRPr="007E6D1E" w:rsidRDefault="007E6D1E" w:rsidP="007E6D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2935">
        <w:rPr>
          <w:color w:val="000000"/>
          <w:sz w:val="28"/>
          <w:szCs w:val="28"/>
        </w:rPr>
        <w:t>Вступительные экзамены для тех, кто будет допущен по состоянию здоровья и уровню подготовки, будут проходить с 1 по 15 июля.</w:t>
      </w:r>
    </w:p>
    <w:p w:rsidR="00823D89" w:rsidRPr="00823D89" w:rsidRDefault="00823D89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823D89">
        <w:rPr>
          <w:b/>
          <w:sz w:val="28"/>
          <w:szCs w:val="28"/>
        </w:rPr>
        <w:t>Пере</w:t>
      </w:r>
      <w:r w:rsidR="00EC39CF">
        <w:rPr>
          <w:b/>
          <w:sz w:val="28"/>
          <w:szCs w:val="28"/>
        </w:rPr>
        <w:t>чень категорий детей, пользующихся</w:t>
      </w:r>
      <w:r w:rsidRPr="00823D89">
        <w:rPr>
          <w:b/>
          <w:sz w:val="28"/>
          <w:szCs w:val="28"/>
        </w:rPr>
        <w:t xml:space="preserve"> преимущественным правом при поступлении в президентское кадетское училище</w:t>
      </w:r>
    </w:p>
    <w:p w:rsidR="00823D89" w:rsidRPr="00823D89" w:rsidRDefault="00823D89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Преимущественным правом п</w:t>
      </w:r>
      <w:r>
        <w:rPr>
          <w:sz w:val="28"/>
          <w:szCs w:val="28"/>
        </w:rPr>
        <w:t xml:space="preserve">риема в училище, за исключением </w:t>
      </w:r>
      <w:r w:rsidRPr="00823D89">
        <w:rPr>
          <w:sz w:val="28"/>
          <w:szCs w:val="28"/>
        </w:rPr>
        <w:t>профессиональной образовательной организац</w:t>
      </w:r>
      <w:r>
        <w:rPr>
          <w:sz w:val="28"/>
          <w:szCs w:val="28"/>
        </w:rPr>
        <w:t xml:space="preserve">ии со специальным </w:t>
      </w:r>
      <w:r w:rsidRPr="00823D89">
        <w:rPr>
          <w:sz w:val="28"/>
          <w:szCs w:val="28"/>
        </w:rPr>
        <w:t>наименованием «военно-музыкальное учил</w:t>
      </w:r>
      <w:r>
        <w:rPr>
          <w:sz w:val="28"/>
          <w:szCs w:val="28"/>
        </w:rPr>
        <w:t xml:space="preserve">ище», в соответствии с частью 6 </w:t>
      </w:r>
      <w:r w:rsidRPr="00823D89">
        <w:rPr>
          <w:sz w:val="28"/>
          <w:szCs w:val="28"/>
        </w:rPr>
        <w:t xml:space="preserve">статьи 86 Федерального закона от </w:t>
      </w:r>
      <w:r>
        <w:rPr>
          <w:sz w:val="28"/>
          <w:szCs w:val="28"/>
        </w:rPr>
        <w:t xml:space="preserve">29 декабря 2012 г. № 273-ФЗ «Об </w:t>
      </w:r>
      <w:r w:rsidRPr="00823D89">
        <w:rPr>
          <w:sz w:val="28"/>
          <w:szCs w:val="28"/>
        </w:rPr>
        <w:t>образовании в Российской Федерации», пользуются:</w:t>
      </w:r>
    </w:p>
    <w:p w:rsidR="00823D89" w:rsidRPr="00823D89" w:rsidRDefault="00823D89" w:rsidP="00F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Дети-сироты и дети, оставшиеся без попечения родителей;</w:t>
      </w:r>
    </w:p>
    <w:p w:rsidR="00823D89" w:rsidRPr="00823D89" w:rsidRDefault="00823D89" w:rsidP="00F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Дети военнослужащих, проходящих военную службу по контракту;</w:t>
      </w:r>
    </w:p>
    <w:p w:rsidR="00823D89" w:rsidRPr="00823D89" w:rsidRDefault="00823D89" w:rsidP="00F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Дети государственных граж</w:t>
      </w:r>
      <w:r>
        <w:rPr>
          <w:sz w:val="28"/>
          <w:szCs w:val="28"/>
        </w:rPr>
        <w:t xml:space="preserve">данских служащих и гражданского </w:t>
      </w:r>
      <w:r w:rsidRPr="00823D89">
        <w:rPr>
          <w:sz w:val="28"/>
          <w:szCs w:val="28"/>
        </w:rPr>
        <w:t>персонала федеральных органов и</w:t>
      </w:r>
      <w:r>
        <w:rPr>
          <w:sz w:val="28"/>
          <w:szCs w:val="28"/>
        </w:rPr>
        <w:t xml:space="preserve">сполнительной власти, в которых </w:t>
      </w:r>
      <w:r w:rsidRPr="00823D89">
        <w:rPr>
          <w:sz w:val="28"/>
          <w:szCs w:val="28"/>
        </w:rPr>
        <w:t>федеральным законом предусмотрена военная служба;</w:t>
      </w:r>
    </w:p>
    <w:p w:rsidR="00823D89" w:rsidRPr="00823D89" w:rsidRDefault="00823D89" w:rsidP="00F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Дети граждан, которые уволены с в</w:t>
      </w:r>
      <w:r>
        <w:rPr>
          <w:sz w:val="28"/>
          <w:szCs w:val="28"/>
        </w:rPr>
        <w:t xml:space="preserve">оенной службы по достижении ими </w:t>
      </w:r>
      <w:r w:rsidRPr="00823D89">
        <w:rPr>
          <w:sz w:val="28"/>
          <w:szCs w:val="28"/>
        </w:rPr>
        <w:t>предельного возраста пребывания на военной службе, по состоянию здоровья</w:t>
      </w:r>
      <w:r>
        <w:rPr>
          <w:sz w:val="28"/>
          <w:szCs w:val="28"/>
        </w:rPr>
        <w:t xml:space="preserve"> </w:t>
      </w:r>
      <w:r w:rsidRPr="00823D89">
        <w:rPr>
          <w:sz w:val="28"/>
          <w:szCs w:val="28"/>
        </w:rPr>
        <w:t>или в связи с организационно</w:t>
      </w:r>
      <w:r>
        <w:rPr>
          <w:sz w:val="28"/>
          <w:szCs w:val="28"/>
        </w:rPr>
        <w:t xml:space="preserve">-штатными мероприятиями и общая </w:t>
      </w:r>
      <w:r w:rsidRPr="00823D89">
        <w:rPr>
          <w:sz w:val="28"/>
          <w:szCs w:val="28"/>
        </w:rPr>
        <w:t>продолжительность военной службы которых составляет 20 лет и более;</w:t>
      </w:r>
    </w:p>
    <w:p w:rsidR="00823D89" w:rsidRPr="00823D89" w:rsidRDefault="00823D89" w:rsidP="00F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 xml:space="preserve">Дети военнослужащих, погибших </w:t>
      </w:r>
      <w:r>
        <w:rPr>
          <w:sz w:val="28"/>
          <w:szCs w:val="28"/>
        </w:rPr>
        <w:t xml:space="preserve">при исполнении ими обязанностей </w:t>
      </w:r>
      <w:r w:rsidRPr="00823D89">
        <w:rPr>
          <w:sz w:val="28"/>
          <w:szCs w:val="28"/>
        </w:rPr>
        <w:t>военной службы или умерших всле</w:t>
      </w:r>
      <w:r>
        <w:rPr>
          <w:sz w:val="28"/>
          <w:szCs w:val="28"/>
        </w:rPr>
        <w:t xml:space="preserve">дствие увечья (ранения, травмы, </w:t>
      </w:r>
      <w:r w:rsidRPr="00823D89">
        <w:rPr>
          <w:sz w:val="28"/>
          <w:szCs w:val="28"/>
        </w:rPr>
        <w:t>контузии) или заболевания, получен</w:t>
      </w:r>
      <w:r>
        <w:rPr>
          <w:sz w:val="28"/>
          <w:szCs w:val="28"/>
        </w:rPr>
        <w:t xml:space="preserve">ных при исполнении обязанностей </w:t>
      </w:r>
      <w:r w:rsidRPr="00823D89">
        <w:rPr>
          <w:sz w:val="28"/>
          <w:szCs w:val="28"/>
        </w:rPr>
        <w:t>военной службы;</w:t>
      </w:r>
    </w:p>
    <w:p w:rsidR="00823D89" w:rsidRPr="00823D89" w:rsidRDefault="00823D89" w:rsidP="00F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Дети Героев Советского Союза, Герое</w:t>
      </w:r>
      <w:r>
        <w:rPr>
          <w:sz w:val="28"/>
          <w:szCs w:val="28"/>
        </w:rPr>
        <w:t xml:space="preserve">в Российской Федерации и полных </w:t>
      </w:r>
      <w:r w:rsidRPr="00823D89">
        <w:rPr>
          <w:sz w:val="28"/>
          <w:szCs w:val="28"/>
        </w:rPr>
        <w:t>кавалеров ордена Славы;</w:t>
      </w:r>
    </w:p>
    <w:p w:rsidR="00823D89" w:rsidRPr="00823D89" w:rsidRDefault="00823D89" w:rsidP="00F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Дети сотрудников органов внутр</w:t>
      </w:r>
      <w:r>
        <w:rPr>
          <w:sz w:val="28"/>
          <w:szCs w:val="28"/>
        </w:rPr>
        <w:t xml:space="preserve">енних дел, погибших или умерших </w:t>
      </w:r>
      <w:r w:rsidRPr="00823D89">
        <w:rPr>
          <w:sz w:val="28"/>
          <w:szCs w:val="28"/>
        </w:rPr>
        <w:t>вследствие увечья или иного повреждения</w:t>
      </w:r>
      <w:r>
        <w:rPr>
          <w:sz w:val="28"/>
          <w:szCs w:val="28"/>
        </w:rPr>
        <w:t xml:space="preserve"> здоровья, полученных в связи с </w:t>
      </w:r>
      <w:r w:rsidRPr="00823D89">
        <w:rPr>
          <w:sz w:val="28"/>
          <w:szCs w:val="28"/>
        </w:rPr>
        <w:t>исполнением служебных обязанностей, либо</w:t>
      </w:r>
      <w:r>
        <w:rPr>
          <w:sz w:val="28"/>
          <w:szCs w:val="28"/>
        </w:rPr>
        <w:t xml:space="preserve"> вследствие заболевания, </w:t>
      </w:r>
      <w:r w:rsidRPr="00823D89">
        <w:rPr>
          <w:sz w:val="28"/>
          <w:szCs w:val="28"/>
        </w:rPr>
        <w:t>полученного в период прохождения службы в органах внутренних дел;</w:t>
      </w:r>
    </w:p>
    <w:p w:rsidR="00823D89" w:rsidRPr="00823D89" w:rsidRDefault="00823D89" w:rsidP="00F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>Дети, находящиеся на иждивении указанных лиц;</w:t>
      </w:r>
    </w:p>
    <w:p w:rsidR="002B61A9" w:rsidRDefault="00823D89" w:rsidP="00F95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D89">
        <w:rPr>
          <w:sz w:val="28"/>
          <w:szCs w:val="28"/>
        </w:rPr>
        <w:t xml:space="preserve">Дети прокурорских работников, </w:t>
      </w:r>
      <w:r>
        <w:rPr>
          <w:sz w:val="28"/>
          <w:szCs w:val="28"/>
        </w:rPr>
        <w:t xml:space="preserve">погибших или умерших вследствие </w:t>
      </w:r>
      <w:r w:rsidRPr="00823D89">
        <w:rPr>
          <w:sz w:val="28"/>
          <w:szCs w:val="28"/>
        </w:rPr>
        <w:t xml:space="preserve">увечья или иного повреждения здоровья, полученных ими в период </w:t>
      </w:r>
      <w:r w:rsidRPr="00823D89">
        <w:rPr>
          <w:sz w:val="28"/>
          <w:szCs w:val="28"/>
        </w:rPr>
        <w:lastRenderedPageBreak/>
        <w:t>службы в</w:t>
      </w:r>
      <w:r>
        <w:rPr>
          <w:sz w:val="28"/>
          <w:szCs w:val="28"/>
        </w:rPr>
        <w:t xml:space="preserve"> </w:t>
      </w:r>
      <w:r w:rsidRPr="00823D89">
        <w:rPr>
          <w:sz w:val="28"/>
          <w:szCs w:val="28"/>
        </w:rPr>
        <w:t>органах прокуратуры либо после увольне</w:t>
      </w:r>
      <w:r>
        <w:rPr>
          <w:sz w:val="28"/>
          <w:szCs w:val="28"/>
        </w:rPr>
        <w:t xml:space="preserve">ния вследствие причинения вреда </w:t>
      </w:r>
      <w:r w:rsidRPr="00823D89">
        <w:rPr>
          <w:sz w:val="28"/>
          <w:szCs w:val="28"/>
        </w:rPr>
        <w:t>здоровью в связ</w:t>
      </w:r>
      <w:r>
        <w:rPr>
          <w:sz w:val="28"/>
          <w:szCs w:val="28"/>
        </w:rPr>
        <w:t xml:space="preserve">и с их служебной деятельностью; </w:t>
      </w:r>
      <w:r w:rsidRPr="00823D89">
        <w:rPr>
          <w:sz w:val="28"/>
          <w:szCs w:val="28"/>
        </w:rPr>
        <w:t>иные лица в случаях, установленн</w:t>
      </w:r>
      <w:r>
        <w:rPr>
          <w:sz w:val="28"/>
          <w:szCs w:val="28"/>
        </w:rPr>
        <w:t xml:space="preserve">ых законодательством Российской </w:t>
      </w:r>
      <w:r w:rsidRPr="00823D89">
        <w:rPr>
          <w:sz w:val="28"/>
          <w:szCs w:val="28"/>
        </w:rPr>
        <w:t>Федерации.</w:t>
      </w:r>
    </w:p>
    <w:p w:rsidR="000A6E4B" w:rsidRDefault="000A6E4B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F95C08" w:rsidRDefault="00F95C08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F95C08" w:rsidRDefault="00F95C08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F95C08" w:rsidRDefault="00F95C08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60323D" w:rsidRPr="0060323D" w:rsidRDefault="00A3643A" w:rsidP="002504AC">
      <w:pPr>
        <w:pStyle w:val="a3"/>
        <w:shd w:val="clear" w:color="auto" w:fill="FFFFFF"/>
        <w:spacing w:before="0" w:beforeAutospacing="0" w:after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323D" w:rsidRPr="0060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11EC2"/>
    <w:multiLevelType w:val="hybridMultilevel"/>
    <w:tmpl w:val="7780EF2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29608DA"/>
    <w:multiLevelType w:val="hybridMultilevel"/>
    <w:tmpl w:val="AA5AB64E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5"/>
    <w:rsid w:val="000A6E4B"/>
    <w:rsid w:val="001100AA"/>
    <w:rsid w:val="00110887"/>
    <w:rsid w:val="001240A9"/>
    <w:rsid w:val="002504AC"/>
    <w:rsid w:val="002B61A9"/>
    <w:rsid w:val="00332059"/>
    <w:rsid w:val="003F4521"/>
    <w:rsid w:val="005C15EC"/>
    <w:rsid w:val="005E7B91"/>
    <w:rsid w:val="0060323D"/>
    <w:rsid w:val="006B663B"/>
    <w:rsid w:val="007B7A9A"/>
    <w:rsid w:val="007E6D1E"/>
    <w:rsid w:val="00823D89"/>
    <w:rsid w:val="00885512"/>
    <w:rsid w:val="009F5F7C"/>
    <w:rsid w:val="00A3643A"/>
    <w:rsid w:val="00A62CEF"/>
    <w:rsid w:val="00A81CD7"/>
    <w:rsid w:val="00B1158F"/>
    <w:rsid w:val="00B70F85"/>
    <w:rsid w:val="00B80484"/>
    <w:rsid w:val="00BA5797"/>
    <w:rsid w:val="00BB09CB"/>
    <w:rsid w:val="00BB3836"/>
    <w:rsid w:val="00CC4D76"/>
    <w:rsid w:val="00DC2935"/>
    <w:rsid w:val="00E323EF"/>
    <w:rsid w:val="00EC39CF"/>
    <w:rsid w:val="00ED4F3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3B15-2BE5-4388-B689-7C0CCDC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3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C2935"/>
  </w:style>
  <w:style w:type="character" w:styleId="a4">
    <w:name w:val="Hyperlink"/>
    <w:basedOn w:val="a0"/>
    <w:uiPriority w:val="99"/>
    <w:unhideWhenUsed/>
    <w:rsid w:val="001240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0A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03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3;&#1088;&#1072;&#1079;&#1086;&#1074;&#1072;&#1085;&#1080;&#1077;42.&#1088;&#1092;/static/cadet/documents.pdf" TargetMode="External"/><Relationship Id="rId5" Type="http://schemas.openxmlformats.org/officeDocument/2006/relationships/hyperlink" Target="http://ens.mil.ru/education/documents/more.htm?id=12110677@eg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Obraz48</cp:lastModifiedBy>
  <cp:revision>25</cp:revision>
  <cp:lastPrinted>2019-04-18T10:20:00Z</cp:lastPrinted>
  <dcterms:created xsi:type="dcterms:W3CDTF">2019-04-18T08:40:00Z</dcterms:created>
  <dcterms:modified xsi:type="dcterms:W3CDTF">2019-04-18T10:51:00Z</dcterms:modified>
</cp:coreProperties>
</file>